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04" w:rsidRPr="00EC2E04" w:rsidRDefault="00EC2E04" w:rsidP="00EC2E04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E04">
        <w:rPr>
          <w:rFonts w:ascii="Times New Roman" w:eastAsia="Times New Roman" w:hAnsi="Times New Roman" w:cs="Times New Roman"/>
          <w:sz w:val="24"/>
          <w:szCs w:val="24"/>
        </w:rPr>
        <w:t>PAT</w:t>
      </w:r>
      <w:r w:rsidRPr="00EC2E04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C2E0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EC2E0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2E0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C2E0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C2E04">
        <w:rPr>
          <w:rFonts w:ascii="Times New Roman" w:eastAsia="Times New Roman" w:hAnsi="Times New Roman" w:cs="Times New Roman"/>
          <w:sz w:val="24"/>
          <w:szCs w:val="24"/>
        </w:rPr>
        <w:t>NTA</w:t>
      </w:r>
    </w:p>
    <w:p w:rsidR="00EC2E04" w:rsidRPr="00EC2E04" w:rsidRDefault="00EC2E04" w:rsidP="00EC2E04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E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Sedos Vytauto Mačernio gimnazijos                                  </w:t>
      </w:r>
    </w:p>
    <w:p w:rsidR="00EC2E04" w:rsidRPr="00EC2E04" w:rsidRDefault="00EC2E04" w:rsidP="00EC2E04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E04">
        <w:rPr>
          <w:rFonts w:ascii="Times New Roman" w:eastAsia="Times New Roman" w:hAnsi="Times New Roman" w:cs="Times New Roman"/>
          <w:spacing w:val="-2"/>
          <w:sz w:val="24"/>
          <w:szCs w:val="24"/>
        </w:rPr>
        <w:t>direktorius</w:t>
      </w:r>
      <w:r w:rsidRPr="00EC2E04">
        <w:rPr>
          <w:rFonts w:ascii="Times New Roman" w:eastAsia="Times New Roman" w:hAnsi="Times New Roman" w:cs="Times New Roman"/>
          <w:sz w:val="24"/>
          <w:szCs w:val="24"/>
        </w:rPr>
        <w:t xml:space="preserve">  2022 m. balandžio 21 d.</w:t>
      </w:r>
    </w:p>
    <w:p w:rsidR="00EC2E04" w:rsidRPr="00EC2E04" w:rsidRDefault="00EC2E04" w:rsidP="00EC2E04">
      <w:pPr>
        <w:spacing w:after="0" w:line="240" w:lineRule="auto"/>
        <w:ind w:left="4320" w:right="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E04">
        <w:rPr>
          <w:rFonts w:ascii="Times New Roman" w:eastAsia="Times New Roman" w:hAnsi="Times New Roman" w:cs="Times New Roman"/>
          <w:sz w:val="24"/>
          <w:szCs w:val="24"/>
        </w:rPr>
        <w:t>įsa</w:t>
      </w:r>
      <w:r w:rsidRPr="00EC2E0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C2E04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C2E04">
        <w:rPr>
          <w:rFonts w:ascii="Times New Roman" w:eastAsia="Times New Roman" w:hAnsi="Times New Roman" w:cs="Times New Roman"/>
          <w:sz w:val="24"/>
          <w:szCs w:val="24"/>
        </w:rPr>
        <w:t>mu N</w:t>
      </w:r>
      <w:r w:rsidRPr="00EC2E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C2E04">
        <w:rPr>
          <w:rFonts w:ascii="Times New Roman" w:eastAsia="Times New Roman" w:hAnsi="Times New Roman" w:cs="Times New Roman"/>
          <w:sz w:val="24"/>
          <w:szCs w:val="24"/>
        </w:rPr>
        <w:t>. V1-23</w:t>
      </w:r>
    </w:p>
    <w:p w:rsidR="00EC2E04" w:rsidRPr="00EC2E04" w:rsidRDefault="00EC2E04" w:rsidP="00EC2E04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2E04" w:rsidRPr="00EC2E04" w:rsidRDefault="00EC2E04" w:rsidP="00EC2E0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E08E7" w:rsidRPr="00EC2E04" w:rsidRDefault="00EC2E04" w:rsidP="00EC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C2E0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SEDOS VYTAUTO MAČERNIO GIMNAZIJOS</w:t>
      </w:r>
    </w:p>
    <w:p w:rsidR="00EE4871" w:rsidRPr="000404F7" w:rsidRDefault="00E13ADD" w:rsidP="00EC2E04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SPECIALIOJO PEDAGOGO</w:t>
      </w:r>
      <w:r w:rsidR="00EC2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2D2AD4"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021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Nr. 20</w:t>
      </w:r>
    </w:p>
    <w:p w:rsidR="006A5330" w:rsidRPr="000404F7" w:rsidRDefault="006A5330" w:rsidP="000404F7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871" w:rsidRPr="000404F7" w:rsidRDefault="00EE4871" w:rsidP="0004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0404F7" w:rsidRDefault="002D2AD4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0404F7" w:rsidRDefault="002D2AD4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4F7" w:rsidRPr="000404F7" w:rsidRDefault="000404F7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0404F7" w:rsidRDefault="002D2AD4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04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D34F4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44729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Mažeikių r.  Sedos </w:t>
      </w:r>
      <w:r w:rsidR="002D34F4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Vytauto Mačernio</w:t>
      </w:r>
      <w:r w:rsidR="009A1794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gimn</w:t>
      </w:r>
      <w:r w:rsidR="00130404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A8622F"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specialiojo pedagogo,  </w:t>
      </w:r>
      <w:r w:rsidR="00130404" w:rsidRPr="000404F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0404F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0404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0404F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0404F7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0404F7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0404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0404F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0404F7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85C24" w:rsidRPr="000404F7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B85C24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85C24" w:rsidRPr="000404F7">
        <w:rPr>
          <w:rFonts w:ascii="Times New Roman" w:eastAsia="Times New Roman" w:hAnsi="Times New Roman" w:cs="Times New Roman"/>
          <w:sz w:val="24"/>
          <w:szCs w:val="24"/>
        </w:rPr>
        <w:t xml:space="preserve">inas 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ne žemes</w:t>
      </w:r>
      <w:r w:rsidR="00E13ADD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13ADD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3ADD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E13ADD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E13ADD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E13ADD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13ADD" w:rsidRPr="000404F7">
        <w:rPr>
          <w:rFonts w:ascii="Times New Roman" w:eastAsia="Times New Roman" w:hAnsi="Times New Roman" w:cs="Times New Roman"/>
          <w:sz w:val="24"/>
          <w:szCs w:val="24"/>
        </w:rPr>
        <w:t>mas su bakalauro kvalifikaciniu laipsniu ar jam prilygintu išsilavinimu arba aukštasis koleginis išsilavinimas su profesinio bakalauro kvalifikaciniu laipsniu ar jam prilygintu išsilavinimu, grupei.</w:t>
      </w:r>
    </w:p>
    <w:p w:rsidR="00EE4871" w:rsidRPr="000404F7" w:rsidRDefault="002D2AD4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04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0404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77D29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</w:t>
      </w:r>
      <w:r w:rsidR="00A8622F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E5E4D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="00244729" w:rsidRPr="000404F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A8622F" w:rsidRPr="000404F7" w:rsidRDefault="002D2AD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04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0404F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="00A8622F" w:rsidRPr="000404F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8622F" w:rsidRPr="000404F7">
        <w:rPr>
          <w:rFonts w:ascii="Times New Roman" w:hAnsi="Times New Roman" w:cs="Times New Roman"/>
          <w:sz w:val="24"/>
          <w:szCs w:val="24"/>
        </w:rPr>
        <w:t xml:space="preserve">padėti vaikams, turintiems specialiųjų poreikių, geriau adaptuotis visuomenėje, bendruomenėje, mokykloje, racionaliau išnaudoti visas teikiamas galimybes lavintis, mokytis ir augti savarankiškais piliečiais. </w:t>
      </w:r>
    </w:p>
    <w:p w:rsidR="00EE4871" w:rsidRPr="000404F7" w:rsidRDefault="002D2AD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404F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B85C2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specialusis pedagogas</w:t>
      </w:r>
      <w:r w:rsidR="0077154B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B85C2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direktoriaus pavaduotojui ugdymui</w:t>
      </w:r>
      <w:r w:rsidR="00A8622F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0404F7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0404F7" w:rsidRDefault="002D2AD4" w:rsidP="000404F7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0404F7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0404F7" w:rsidRDefault="002D2AD4" w:rsidP="000404F7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0404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0404F7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330" w:rsidRPr="000404F7" w:rsidRDefault="006A5330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0404F7" w:rsidRDefault="002D2AD4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404F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85C2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Specialiojo pedagogo</w:t>
      </w:r>
      <w:r w:rsidR="009D63E7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E52900" w:rsidRPr="000404F7" w:rsidRDefault="00962F38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5.1. įgytas</w:t>
      </w:r>
      <w:r w:rsidR="00E52900" w:rsidRPr="000404F7">
        <w:rPr>
          <w:rFonts w:ascii="Times New Roman" w:hAnsi="Times New Roman" w:cs="Times New Roman"/>
          <w:sz w:val="24"/>
          <w:szCs w:val="24"/>
        </w:rPr>
        <w:t xml:space="preserve"> specialusis pedagoginis</w:t>
      </w:r>
      <w:r w:rsidRPr="000404F7">
        <w:rPr>
          <w:rFonts w:ascii="Times New Roman" w:hAnsi="Times New Roman" w:cs="Times New Roman"/>
          <w:sz w:val="24"/>
          <w:szCs w:val="24"/>
        </w:rPr>
        <w:t xml:space="preserve"> aukštasis išsilavinimas;</w:t>
      </w:r>
      <w:r w:rsidR="00E52900" w:rsidRPr="00040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F38" w:rsidRPr="000404F7" w:rsidRDefault="00962F38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 xml:space="preserve">5.2. </w:t>
      </w:r>
      <w:r w:rsidR="00E52900" w:rsidRPr="000404F7">
        <w:rPr>
          <w:rFonts w:ascii="Times New Roman" w:hAnsi="Times New Roman" w:cs="Times New Roman"/>
          <w:sz w:val="24"/>
          <w:szCs w:val="24"/>
        </w:rPr>
        <w:t>ne mažesnė kaip dvejų metų darbo su specia</w:t>
      </w:r>
      <w:r w:rsidR="0004601B" w:rsidRPr="000404F7">
        <w:rPr>
          <w:rFonts w:ascii="Times New Roman" w:hAnsi="Times New Roman" w:cs="Times New Roman"/>
          <w:sz w:val="24"/>
          <w:szCs w:val="24"/>
        </w:rPr>
        <w:t>liųjų poreikių vaikais patirtis;</w:t>
      </w:r>
    </w:p>
    <w:p w:rsidR="006A5330" w:rsidRPr="000404F7" w:rsidRDefault="0004601B" w:rsidP="000404F7">
      <w:pPr>
        <w:pStyle w:val="Pagrindinistekstas"/>
        <w:ind w:left="720"/>
        <w:rPr>
          <w:szCs w:val="24"/>
        </w:rPr>
      </w:pPr>
      <w:r w:rsidRPr="000404F7">
        <w:rPr>
          <w:szCs w:val="24"/>
        </w:rPr>
        <w:t xml:space="preserve">5.3. </w:t>
      </w:r>
      <w:r w:rsidR="007C2C86" w:rsidRPr="000404F7">
        <w:rPr>
          <w:szCs w:val="24"/>
        </w:rPr>
        <w:t>darbas</w:t>
      </w:r>
      <w:r w:rsidRPr="000404F7">
        <w:rPr>
          <w:szCs w:val="24"/>
        </w:rPr>
        <w:t xml:space="preserve"> su 1-IV klasių mokiniais, turinčiais kalbos ir kalbėjimo,</w:t>
      </w:r>
      <w:r w:rsidR="007C2C86" w:rsidRPr="000404F7">
        <w:rPr>
          <w:szCs w:val="24"/>
        </w:rPr>
        <w:t xml:space="preserve"> intelekto, elgesio, </w:t>
      </w:r>
    </w:p>
    <w:p w:rsidR="0004601B" w:rsidRPr="000404F7" w:rsidRDefault="007C2C86" w:rsidP="000404F7">
      <w:pPr>
        <w:pStyle w:val="Pagrindinistekstas"/>
        <w:rPr>
          <w:szCs w:val="24"/>
        </w:rPr>
      </w:pPr>
      <w:r w:rsidRPr="000404F7">
        <w:rPr>
          <w:szCs w:val="24"/>
        </w:rPr>
        <w:t>specifinių pažinimo, fizinių</w:t>
      </w:r>
      <w:r w:rsidR="0004601B" w:rsidRPr="000404F7">
        <w:rPr>
          <w:szCs w:val="24"/>
        </w:rPr>
        <w:t xml:space="preserve"> ir judėj</w:t>
      </w:r>
      <w:r w:rsidRPr="000404F7">
        <w:rPr>
          <w:szCs w:val="24"/>
        </w:rPr>
        <w:t>imo, kompleksinių</w:t>
      </w:r>
      <w:r w:rsidR="0004601B" w:rsidRPr="000404F7">
        <w:rPr>
          <w:szCs w:val="24"/>
        </w:rPr>
        <w:t xml:space="preserve"> sut</w:t>
      </w:r>
      <w:r w:rsidRPr="000404F7">
        <w:rPr>
          <w:szCs w:val="24"/>
        </w:rPr>
        <w:t>rikimų</w:t>
      </w:r>
      <w:r w:rsidR="0004601B" w:rsidRPr="000404F7">
        <w:rPr>
          <w:szCs w:val="24"/>
        </w:rPr>
        <w:t xml:space="preserve"> (mokinių skaičius 35-40</w:t>
      </w:r>
      <w:r w:rsidRPr="000404F7">
        <w:rPr>
          <w:szCs w:val="24"/>
        </w:rPr>
        <w:t>); d</w:t>
      </w:r>
      <w:r w:rsidR="0004601B" w:rsidRPr="000404F7">
        <w:rPr>
          <w:szCs w:val="24"/>
        </w:rPr>
        <w:t>irba</w:t>
      </w:r>
      <w:r w:rsidRPr="000404F7">
        <w:rPr>
          <w:szCs w:val="24"/>
        </w:rPr>
        <w:t>ma</w:t>
      </w:r>
      <w:r w:rsidR="0004601B" w:rsidRPr="000404F7">
        <w:rPr>
          <w:szCs w:val="24"/>
        </w:rPr>
        <w:t xml:space="preserve"> 21 valandą per savaitę pagal gimnazijos direktoriaus patvirtintą tvarkaraštį (18 valandų – darbas su vaikais; 3 valandos – metodinis darbas). </w:t>
      </w:r>
    </w:p>
    <w:p w:rsidR="009D63E7" w:rsidRPr="000404F7" w:rsidRDefault="002D2AD4" w:rsidP="000404F7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404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85C2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0404F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E52900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E52900" w:rsidRPr="000404F7" w:rsidRDefault="00E52900" w:rsidP="000404F7">
      <w:pPr>
        <w:spacing w:after="0" w:line="240" w:lineRule="auto"/>
        <w:ind w:right="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6.1. specialiųjų poreikių vaikų mokymosi programas;</w:t>
      </w:r>
    </w:p>
    <w:p w:rsidR="00E52900" w:rsidRPr="000404F7" w:rsidRDefault="00E52900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6.2. jo darbą reglamentuojanč</w:t>
      </w:r>
      <w:r w:rsidR="0004601B" w:rsidRPr="000404F7">
        <w:rPr>
          <w:rFonts w:ascii="Times New Roman" w:hAnsi="Times New Roman" w:cs="Times New Roman"/>
          <w:sz w:val="24"/>
          <w:szCs w:val="24"/>
        </w:rPr>
        <w:t>ius teisės aktus.</w:t>
      </w:r>
    </w:p>
    <w:p w:rsidR="00E52900" w:rsidRPr="000404F7" w:rsidRDefault="002D2AD4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404F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85C2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</w:t>
      </w:r>
      <w:r w:rsidR="009D63E7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0404F7" w:rsidRDefault="002D2AD4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0404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0404F7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040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0404F7" w:rsidRDefault="009D63E7" w:rsidP="000404F7">
      <w:pPr>
        <w:spacing w:after="0" w:line="240" w:lineRule="auto"/>
        <w:ind w:right="-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0404F7" w:rsidRDefault="009D63E7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0404F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0404F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0404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0404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0404F7" w:rsidRDefault="009D63E7" w:rsidP="000404F7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0404F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0404F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0404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0404F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0404F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0404F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0404F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0404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0404F7" w:rsidRDefault="009D63E7" w:rsidP="000404F7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0404F7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0404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0404F7" w:rsidRDefault="009D63E7" w:rsidP="000404F7">
      <w:pPr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0404F7" w:rsidRDefault="009D63E7" w:rsidP="000404F7">
      <w:pPr>
        <w:spacing w:after="0" w:line="240" w:lineRule="auto"/>
        <w:ind w:right="45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0404F7" w:rsidRDefault="009D63E7" w:rsidP="000404F7">
      <w:pPr>
        <w:spacing w:after="0" w:line="240" w:lineRule="auto"/>
        <w:ind w:right="45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0404F7" w:rsidRDefault="009D63E7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0404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0404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Default="009D63E7" w:rsidP="000404F7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0404F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0404F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0404F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0404F7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0404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0404F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0404F7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0404F7" w:rsidRDefault="000404F7" w:rsidP="000404F7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4F7" w:rsidRDefault="000404F7" w:rsidP="000404F7">
      <w:pPr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729" w:rsidRPr="000404F7" w:rsidRDefault="00244729" w:rsidP="0002185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0404F7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0404F7" w:rsidRDefault="002418F0" w:rsidP="000404F7">
      <w:pPr>
        <w:tabs>
          <w:tab w:val="left" w:pos="4355"/>
          <w:tab w:val="center" w:pos="5482"/>
        </w:tabs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EE4871" w:rsidRPr="000404F7" w:rsidRDefault="002D2AD4" w:rsidP="000404F7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0404F7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0404F7" w:rsidRDefault="002418F0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</w:t>
      </w:r>
      <w:r w:rsidR="003A48B9" w:rsidRPr="000404F7">
        <w:rPr>
          <w:rFonts w:ascii="Times New Roman" w:hAnsi="Times New Roman" w:cs="Times New Roman"/>
          <w:sz w:val="24"/>
          <w:szCs w:val="24"/>
        </w:rPr>
        <w:t xml:space="preserve"> </w:t>
      </w:r>
      <w:r w:rsidR="00B85C24" w:rsidRPr="000404F7">
        <w:rPr>
          <w:rFonts w:ascii="Times New Roman" w:hAnsi="Times New Roman" w:cs="Times New Roman"/>
          <w:sz w:val="24"/>
          <w:szCs w:val="24"/>
        </w:rPr>
        <w:t>Specialusis pedagogas</w:t>
      </w:r>
      <w:r w:rsidR="007330DC" w:rsidRPr="000404F7">
        <w:rPr>
          <w:rFonts w:ascii="Times New Roman" w:hAnsi="Times New Roman" w:cs="Times New Roman"/>
          <w:sz w:val="24"/>
          <w:szCs w:val="24"/>
        </w:rPr>
        <w:t xml:space="preserve"> atlieka šias</w:t>
      </w:r>
      <w:r w:rsidR="009D63E7" w:rsidRPr="000404F7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0404F7">
        <w:rPr>
          <w:rFonts w:ascii="Times New Roman" w:hAnsi="Times New Roman" w:cs="Times New Roman"/>
          <w:sz w:val="24"/>
          <w:szCs w:val="24"/>
        </w:rPr>
        <w:t>funkcija</w:t>
      </w:r>
      <w:r w:rsidR="003A48B9" w:rsidRPr="000404F7">
        <w:rPr>
          <w:rFonts w:ascii="Times New Roman" w:hAnsi="Times New Roman" w:cs="Times New Roman"/>
          <w:sz w:val="24"/>
          <w:szCs w:val="24"/>
        </w:rPr>
        <w:t>s:</w:t>
      </w:r>
      <w:r w:rsidR="009D63E7" w:rsidRPr="000404F7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0404F7">
        <w:rPr>
          <w:rFonts w:ascii="Times New Roman" w:hAnsi="Times New Roman" w:cs="Times New Roman"/>
          <w:sz w:val="24"/>
          <w:szCs w:val="24"/>
        </w:rPr>
        <w:t>8.1. organizuoja individualias, pogrupines ir grupines pratybas, taikyti specialius darbo būdus ir metodus;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8.2. dalyvauja vaiko kompleksiniame tyrime ir padeda nustatyti sutrikimo pobūdį, vaikų specifinius individualius poreikius;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8.3. numato artimuosius ir tolimuosius darbo su jais tikslus;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 xml:space="preserve">8.4. </w:t>
      </w:r>
      <w:r w:rsidR="0004601B" w:rsidRPr="000404F7">
        <w:rPr>
          <w:rFonts w:ascii="Times New Roman" w:hAnsi="Times New Roman" w:cs="Times New Roman"/>
          <w:sz w:val="24"/>
          <w:szCs w:val="24"/>
        </w:rPr>
        <w:t>specialiojo pedagogo dienyne žymi vaikų lankomumą;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8.5. dirba gimnazijos Vaiko gerovės komisijos darbe ir renka duomenis apie mokymosi sunkumų turinčių mokinių akademinius pasiekimus;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8.6. parengia metinį darbo planą ir metinę darbo ataskaitą;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8.7. sistemingai tobulina savo kvalifikaciją;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8.8. tiesiogiai atsako už jam patikėtus darbus;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8.9. tiria vaikų kalbą, pildo kalbos įvertinimo lapus;</w:t>
      </w:r>
    </w:p>
    <w:p w:rsidR="0004601B" w:rsidRPr="000404F7" w:rsidRDefault="0004601B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8.10. sudaro individualias ir grupines užsiėmimų programas;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8.11</w:t>
      </w:r>
      <w:r w:rsidR="0004601B" w:rsidRPr="000404F7">
        <w:rPr>
          <w:rFonts w:ascii="Times New Roman" w:hAnsi="Times New Roman" w:cs="Times New Roman"/>
          <w:sz w:val="24"/>
          <w:szCs w:val="24"/>
        </w:rPr>
        <w:t>. konsultuoja mokytojus sudarant individualias ir pritaikytas programas, individualizuojant bendrojo ugdymo programas, atsižvelgia į mokinio realų žinių lygį, sutrikusios funkcijos korekciją;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8.12</w:t>
      </w:r>
      <w:r w:rsidR="0004601B" w:rsidRPr="000404F7">
        <w:rPr>
          <w:rFonts w:ascii="Times New Roman" w:hAnsi="Times New Roman" w:cs="Times New Roman"/>
          <w:sz w:val="24"/>
          <w:szCs w:val="24"/>
        </w:rPr>
        <w:t>. kaip specialusis pedagogas dirba pamokų metu;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8.13</w:t>
      </w:r>
      <w:r w:rsidR="0004601B" w:rsidRPr="000404F7">
        <w:rPr>
          <w:rFonts w:ascii="Times New Roman" w:hAnsi="Times New Roman" w:cs="Times New Roman"/>
          <w:sz w:val="24"/>
          <w:szCs w:val="24"/>
        </w:rPr>
        <w:t>. kaupia ir sistemina vaizdinę ir padalomąją medžiagą;</w:t>
      </w:r>
    </w:p>
    <w:p w:rsidR="0004601B" w:rsidRPr="000404F7" w:rsidRDefault="006A5330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</w:t>
      </w:r>
      <w:r w:rsidR="00B85C24" w:rsidRPr="000404F7">
        <w:rPr>
          <w:rFonts w:ascii="Times New Roman" w:hAnsi="Times New Roman" w:cs="Times New Roman"/>
          <w:sz w:val="24"/>
          <w:szCs w:val="24"/>
        </w:rPr>
        <w:t>.14</w:t>
      </w:r>
      <w:r w:rsidR="0004601B" w:rsidRPr="000404F7">
        <w:rPr>
          <w:rFonts w:ascii="Times New Roman" w:hAnsi="Times New Roman" w:cs="Times New Roman"/>
          <w:sz w:val="24"/>
          <w:szCs w:val="24"/>
        </w:rPr>
        <w:t>. atsako už darbe naudojamų metodų pasirinkimą ir korektišką jų panaudojimą, atsako už duomenų apie vaiką konfidencialumą;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8.15</w:t>
      </w:r>
      <w:r w:rsidR="0004601B" w:rsidRPr="000404F7">
        <w:rPr>
          <w:rFonts w:ascii="Times New Roman" w:hAnsi="Times New Roman" w:cs="Times New Roman"/>
          <w:sz w:val="24"/>
          <w:szCs w:val="24"/>
        </w:rPr>
        <w:t>. konsultuojasi su kolegomis, mokytojais, tėvais (globėjais, rūpintojais) ir prireikus siunčia vaiką pas kitus specialistus;</w:t>
      </w:r>
    </w:p>
    <w:p w:rsidR="0004601B" w:rsidRPr="000404F7" w:rsidRDefault="00B85C24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8.16</w:t>
      </w:r>
      <w:r w:rsidR="0004601B" w:rsidRPr="000404F7">
        <w:rPr>
          <w:rFonts w:ascii="Times New Roman" w:hAnsi="Times New Roman" w:cs="Times New Roman"/>
          <w:sz w:val="24"/>
          <w:szCs w:val="24"/>
        </w:rPr>
        <w:t>. tvarko savo darbo dokumentus;</w:t>
      </w:r>
    </w:p>
    <w:p w:rsidR="0004601B" w:rsidRPr="000404F7" w:rsidRDefault="000816AC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8.17</w:t>
      </w:r>
      <w:r w:rsidR="0004601B" w:rsidRPr="000404F7">
        <w:rPr>
          <w:rFonts w:ascii="Times New Roman" w:hAnsi="Times New Roman" w:cs="Times New Roman"/>
          <w:sz w:val="24"/>
          <w:szCs w:val="24"/>
        </w:rPr>
        <w:t>. rūpinasi vaikų kalbos ir kalbėjimo sutrikimų šalinimu, foneminės klausos, protinės veiklos, bendros motorikos, artikuliacinio aparato vystymu, žodyno turtinimu, gramatikos tobulinimu;</w:t>
      </w:r>
    </w:p>
    <w:p w:rsidR="000816AC" w:rsidRPr="000404F7" w:rsidRDefault="000816AC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8.18. dalyvauja rengiant gimnazijos veiklos planus (programas);</w:t>
      </w:r>
    </w:p>
    <w:p w:rsidR="00B9544A" w:rsidRPr="000404F7" w:rsidRDefault="000816AC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8.19</w:t>
      </w:r>
      <w:r w:rsidR="00B9544A" w:rsidRPr="000404F7">
        <w:rPr>
          <w:rFonts w:ascii="Times New Roman" w:hAnsi="Times New Roman" w:cs="Times New Roman"/>
          <w:sz w:val="24"/>
          <w:szCs w:val="24"/>
        </w:rPr>
        <w:t>. yra atsakingas už pagalbos teikimo mokiniams koordinavimą;</w:t>
      </w:r>
    </w:p>
    <w:p w:rsidR="0004601B" w:rsidRPr="000404F7" w:rsidRDefault="000816AC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8.20</w:t>
      </w:r>
      <w:r w:rsidR="0004601B" w:rsidRPr="000404F7">
        <w:rPr>
          <w:rFonts w:ascii="Times New Roman" w:hAnsi="Times New Roman" w:cs="Times New Roman"/>
          <w:sz w:val="24"/>
          <w:szCs w:val="24"/>
        </w:rPr>
        <w:t>. laikosi pedagoginės etikos normų.</w:t>
      </w:r>
    </w:p>
    <w:p w:rsidR="003A48B9" w:rsidRPr="000404F7" w:rsidRDefault="003A48B9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0404F7" w:rsidRDefault="00130404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0404F7" w:rsidRDefault="00130404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0404F7" w:rsidRDefault="00130404" w:rsidP="00EC2E0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0404F7" w:rsidRDefault="00D17373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9</w:t>
      </w:r>
      <w:r w:rsidR="00130404" w:rsidRPr="000404F7">
        <w:rPr>
          <w:rFonts w:ascii="Times New Roman" w:hAnsi="Times New Roman" w:cs="Times New Roman"/>
          <w:sz w:val="24"/>
          <w:szCs w:val="24"/>
        </w:rPr>
        <w:t>.</w:t>
      </w:r>
      <w:r w:rsidR="007C2C86" w:rsidRPr="000404F7">
        <w:rPr>
          <w:rFonts w:ascii="Times New Roman" w:hAnsi="Times New Roman" w:cs="Times New Roman"/>
          <w:sz w:val="24"/>
          <w:szCs w:val="24"/>
        </w:rPr>
        <w:t xml:space="preserve"> </w:t>
      </w:r>
      <w:r w:rsidR="00B85C24" w:rsidRPr="000404F7">
        <w:rPr>
          <w:rFonts w:ascii="Times New Roman" w:hAnsi="Times New Roman" w:cs="Times New Roman"/>
          <w:sz w:val="24"/>
          <w:szCs w:val="24"/>
        </w:rPr>
        <w:t>Specialusis pedagogas</w:t>
      </w:r>
      <w:r w:rsidR="00130404" w:rsidRPr="000404F7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0404F7" w:rsidRDefault="00D17373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4F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0404F7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t>9</w:t>
      </w:r>
      <w:r w:rsidR="00130404" w:rsidRPr="000404F7">
        <w:t>.2.</w:t>
      </w:r>
      <w:r w:rsidR="00130404" w:rsidRPr="000404F7">
        <w:rPr>
          <w:b/>
        </w:rPr>
        <w:t xml:space="preserve"> </w:t>
      </w:r>
      <w:r w:rsidR="00130404" w:rsidRPr="000404F7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t>9</w:t>
      </w:r>
      <w:r w:rsidR="00130404" w:rsidRPr="000404F7">
        <w:t xml:space="preserve">.3. </w:t>
      </w:r>
      <w:r w:rsidR="00130404" w:rsidRPr="000404F7">
        <w:rPr>
          <w:color w:val="000000"/>
        </w:rPr>
        <w:t>raštu informuoja patyrusio patyčias, smurtą mokinio klasės auklėtoją apie įtariamas ar įvykusias patyčias;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rPr>
          <w:color w:val="000000"/>
        </w:rPr>
        <w:t>9</w:t>
      </w:r>
      <w:r w:rsidR="00130404" w:rsidRPr="000404F7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0404F7">
        <w:t>(pvz.: policiją, greitąją pagalbą ir kt.</w:t>
      </w:r>
      <w:r w:rsidR="00F003D6" w:rsidRPr="000404F7">
        <w:t>).</w:t>
      </w:r>
    </w:p>
    <w:p w:rsidR="000404F7" w:rsidRPr="00EC2E04" w:rsidRDefault="00D17373" w:rsidP="00EC2E04">
      <w:pPr>
        <w:pStyle w:val="Sraopastraipa"/>
        <w:ind w:left="0" w:firstLine="720"/>
        <w:jc w:val="both"/>
        <w:rPr>
          <w:color w:val="000000"/>
        </w:rPr>
      </w:pPr>
      <w:r w:rsidRPr="000404F7">
        <w:t>10</w:t>
      </w:r>
      <w:r w:rsidR="00130404" w:rsidRPr="000404F7">
        <w:t>.</w:t>
      </w:r>
      <w:r w:rsidR="00130404" w:rsidRPr="000404F7">
        <w:rPr>
          <w:b/>
        </w:rPr>
        <w:t xml:space="preserve"> </w:t>
      </w:r>
      <w:r w:rsidR="006449A8" w:rsidRPr="000404F7">
        <w:t>Specialusis pedagogas</w:t>
      </w:r>
      <w:r w:rsidR="007330DC" w:rsidRPr="000404F7">
        <w:t xml:space="preserve"> </w:t>
      </w:r>
      <w:r w:rsidR="00130404" w:rsidRPr="000404F7">
        <w:rPr>
          <w:color w:val="000000"/>
        </w:rPr>
        <w:t>įtaręs ar pastebėjęs patyčias kibernetinėje erdvėje arba gavęs apie jas pranešimą:</w:t>
      </w:r>
    </w:p>
    <w:p w:rsidR="00130404" w:rsidRDefault="00D17373" w:rsidP="000404F7">
      <w:pPr>
        <w:pStyle w:val="Sraopastraipa"/>
        <w:ind w:left="0" w:firstLine="720"/>
        <w:jc w:val="both"/>
        <w:rPr>
          <w:color w:val="000000"/>
        </w:rPr>
      </w:pPr>
      <w:r w:rsidRPr="000404F7">
        <w:rPr>
          <w:color w:val="000000"/>
        </w:rPr>
        <w:t>10</w:t>
      </w:r>
      <w:r w:rsidR="00130404" w:rsidRPr="000404F7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EC2E04" w:rsidRDefault="00EC2E04" w:rsidP="000404F7">
      <w:pPr>
        <w:pStyle w:val="Sraopastraipa"/>
        <w:ind w:left="0" w:firstLine="720"/>
        <w:jc w:val="both"/>
        <w:rPr>
          <w:color w:val="000000"/>
        </w:rPr>
      </w:pPr>
    </w:p>
    <w:p w:rsidR="00EC2E04" w:rsidRDefault="00EC2E04" w:rsidP="000404F7">
      <w:pPr>
        <w:pStyle w:val="Sraopastraipa"/>
        <w:ind w:left="0" w:firstLine="720"/>
        <w:jc w:val="both"/>
        <w:rPr>
          <w:color w:val="000000"/>
        </w:rPr>
      </w:pPr>
    </w:p>
    <w:p w:rsidR="00EC2E04" w:rsidRDefault="00021855" w:rsidP="00021855">
      <w:pPr>
        <w:pStyle w:val="Sraopastraipa"/>
        <w:ind w:left="0" w:firstLine="720"/>
        <w:jc w:val="right"/>
        <w:rPr>
          <w:color w:val="000000"/>
        </w:rPr>
      </w:pPr>
      <w:r>
        <w:rPr>
          <w:color w:val="000000"/>
        </w:rPr>
        <w:t>2</w:t>
      </w:r>
    </w:p>
    <w:p w:rsidR="00EC2E04" w:rsidRPr="005962CD" w:rsidRDefault="00EC2E04" w:rsidP="00EC2E04">
      <w:pPr>
        <w:pStyle w:val="Sraopastraipa"/>
        <w:ind w:left="0" w:firstLine="720"/>
        <w:jc w:val="center"/>
      </w:pP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rPr>
          <w:color w:val="000000"/>
        </w:rPr>
        <w:t>10</w:t>
      </w:r>
      <w:r w:rsidR="00130404" w:rsidRPr="000404F7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rPr>
          <w:color w:val="000000"/>
        </w:rPr>
        <w:t>10</w:t>
      </w:r>
      <w:r w:rsidR="00130404" w:rsidRPr="000404F7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rPr>
          <w:color w:val="000000"/>
        </w:rPr>
        <w:t>10</w:t>
      </w:r>
      <w:r w:rsidR="00130404" w:rsidRPr="000404F7">
        <w:rPr>
          <w:color w:val="000000"/>
        </w:rPr>
        <w:t xml:space="preserve">.4. </w:t>
      </w:r>
      <w:r w:rsidR="00B9544A" w:rsidRPr="000404F7">
        <w:rPr>
          <w:color w:val="000000"/>
        </w:rPr>
        <w:t xml:space="preserve">raštu </w:t>
      </w:r>
      <w:r w:rsidR="00130404" w:rsidRPr="000404F7">
        <w:rPr>
          <w:color w:val="000000"/>
        </w:rPr>
        <w:t>informuoja patyčias patyrusio mokinio klasės auklėtoją apie patyčias kibernetinėje erdvėje ir pateikia įrodymus (išsaugotą informaciją);</w:t>
      </w:r>
    </w:p>
    <w:p w:rsidR="00130404" w:rsidRPr="000404F7" w:rsidRDefault="00D17373" w:rsidP="000404F7">
      <w:pPr>
        <w:pStyle w:val="Sraopastraipa"/>
        <w:ind w:left="0" w:firstLine="720"/>
        <w:jc w:val="both"/>
        <w:rPr>
          <w:b/>
        </w:rPr>
      </w:pPr>
      <w:r w:rsidRPr="000404F7">
        <w:rPr>
          <w:color w:val="000000"/>
        </w:rPr>
        <w:t>10</w:t>
      </w:r>
      <w:r w:rsidR="00130404" w:rsidRPr="000404F7">
        <w:rPr>
          <w:color w:val="000000"/>
        </w:rPr>
        <w:t xml:space="preserve">.5. turi teisę apie patyčias kibernetinėje erdvėje pranešti </w:t>
      </w:r>
      <w:r w:rsidR="00130404" w:rsidRPr="000404F7">
        <w:t xml:space="preserve">Lietuvos Respublikos ryšių reguliavimo tarnybai pateikdamas pranešimą interneto svetainėje adresu </w:t>
      </w:r>
      <w:hyperlink r:id="rId7" w:history="1">
        <w:r w:rsidR="00130404" w:rsidRPr="000404F7">
          <w:rPr>
            <w:rStyle w:val="Hipersaitas"/>
          </w:rPr>
          <w:t>www.draugiskasinternetas.lt</w:t>
        </w:r>
      </w:hyperlink>
      <w:r w:rsidR="00130404" w:rsidRPr="000404F7">
        <w:t xml:space="preserve">. </w:t>
      </w:r>
    </w:p>
    <w:p w:rsidR="00130404" w:rsidRPr="000404F7" w:rsidRDefault="00130404" w:rsidP="000404F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0404F7" w:rsidRDefault="002418F0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0404F7" w:rsidRDefault="002D2AD4" w:rsidP="000404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40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0404F7" w:rsidRDefault="00130404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0404F7" w:rsidRDefault="00D17373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11</w:t>
      </w:r>
      <w:r w:rsidR="00130404" w:rsidRPr="000404F7">
        <w:rPr>
          <w:rFonts w:ascii="Times New Roman" w:hAnsi="Times New Roman" w:cs="Times New Roman"/>
          <w:sz w:val="24"/>
          <w:szCs w:val="24"/>
        </w:rPr>
        <w:t>.</w:t>
      </w:r>
      <w:r w:rsidRPr="000404F7">
        <w:rPr>
          <w:rFonts w:ascii="Times New Roman" w:hAnsi="Times New Roman" w:cs="Times New Roman"/>
          <w:sz w:val="24"/>
          <w:szCs w:val="24"/>
        </w:rPr>
        <w:t xml:space="preserve"> </w:t>
      </w:r>
      <w:r w:rsidR="007C2C86" w:rsidRPr="000404F7">
        <w:rPr>
          <w:rFonts w:ascii="Times New Roman" w:hAnsi="Times New Roman" w:cs="Times New Roman"/>
          <w:sz w:val="24"/>
          <w:szCs w:val="24"/>
        </w:rPr>
        <w:t xml:space="preserve">Specialusis </w:t>
      </w:r>
      <w:r w:rsidR="00B85C24" w:rsidRPr="000404F7">
        <w:rPr>
          <w:rFonts w:ascii="Times New Roman" w:hAnsi="Times New Roman" w:cs="Times New Roman"/>
          <w:sz w:val="24"/>
          <w:szCs w:val="24"/>
        </w:rPr>
        <w:t xml:space="preserve">pedagogas </w:t>
      </w:r>
      <w:r w:rsidR="00130404" w:rsidRPr="000404F7">
        <w:rPr>
          <w:rFonts w:ascii="Times New Roman" w:hAnsi="Times New Roman" w:cs="Times New Roman"/>
          <w:sz w:val="24"/>
          <w:szCs w:val="24"/>
        </w:rPr>
        <w:t>atsako už:</w:t>
      </w:r>
    </w:p>
    <w:p w:rsidR="007C2C86" w:rsidRPr="000404F7" w:rsidRDefault="00B9544A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11.1. specialiųjų poreikių</w:t>
      </w:r>
      <w:r w:rsidR="007C2C86" w:rsidRPr="000404F7">
        <w:rPr>
          <w:rFonts w:ascii="Times New Roman" w:hAnsi="Times New Roman" w:cs="Times New Roman"/>
          <w:sz w:val="24"/>
          <w:szCs w:val="24"/>
        </w:rPr>
        <w:t xml:space="preserve"> mokinių </w:t>
      </w:r>
      <w:r w:rsidRPr="000404F7">
        <w:rPr>
          <w:rFonts w:ascii="Times New Roman" w:hAnsi="Times New Roman" w:cs="Times New Roman"/>
          <w:sz w:val="24"/>
          <w:szCs w:val="24"/>
        </w:rPr>
        <w:t xml:space="preserve">saugumą, </w:t>
      </w:r>
      <w:r w:rsidR="007C2C86" w:rsidRPr="000404F7">
        <w:rPr>
          <w:rFonts w:ascii="Times New Roman" w:hAnsi="Times New Roman" w:cs="Times New Roman"/>
          <w:sz w:val="24"/>
          <w:szCs w:val="24"/>
        </w:rPr>
        <w:t>sveikatą ir gyvybę;</w:t>
      </w:r>
    </w:p>
    <w:p w:rsidR="00B9544A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11.2. specialiųjų por</w:t>
      </w:r>
      <w:r w:rsidR="00B9544A" w:rsidRPr="000404F7">
        <w:rPr>
          <w:rFonts w:ascii="Times New Roman" w:hAnsi="Times New Roman" w:cs="Times New Roman"/>
          <w:sz w:val="24"/>
          <w:szCs w:val="24"/>
        </w:rPr>
        <w:t>eikių mokinių programų vykdymą;</w:t>
      </w:r>
    </w:p>
    <w:p w:rsidR="007C2C86" w:rsidRPr="000404F7" w:rsidRDefault="00B9544A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 xml:space="preserve">11.3. </w:t>
      </w:r>
      <w:r w:rsidR="007C2C86" w:rsidRPr="000404F7">
        <w:rPr>
          <w:rFonts w:ascii="Times New Roman" w:hAnsi="Times New Roman" w:cs="Times New Roman"/>
          <w:sz w:val="24"/>
          <w:szCs w:val="24"/>
        </w:rPr>
        <w:t>kitų</w:t>
      </w:r>
      <w:r w:rsidRPr="000404F7">
        <w:rPr>
          <w:rFonts w:ascii="Times New Roman" w:hAnsi="Times New Roman" w:cs="Times New Roman"/>
          <w:sz w:val="24"/>
          <w:szCs w:val="24"/>
        </w:rPr>
        <w:t xml:space="preserve"> specialistų, vykdančių specialiųjų poreikių mokinių ugdymo programas</w:t>
      </w:r>
      <w:r w:rsidR="007C2C86" w:rsidRPr="000404F7">
        <w:rPr>
          <w:rFonts w:ascii="Times New Roman" w:hAnsi="Times New Roman" w:cs="Times New Roman"/>
          <w:sz w:val="24"/>
          <w:szCs w:val="24"/>
        </w:rPr>
        <w:t>, veiklos koordinavimą.</w:t>
      </w:r>
    </w:p>
    <w:p w:rsidR="007C021A" w:rsidRPr="000404F7" w:rsidRDefault="00D17373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130404" w:rsidRPr="000404F7">
        <w:rPr>
          <w:rFonts w:ascii="Times New Roman" w:hAnsi="Times New Roman" w:cs="Times New Roman"/>
          <w:sz w:val="24"/>
          <w:szCs w:val="24"/>
        </w:rPr>
        <w:t xml:space="preserve">. </w:t>
      </w:r>
      <w:r w:rsidR="007C2C86" w:rsidRPr="000404F7">
        <w:rPr>
          <w:rFonts w:ascii="Times New Roman" w:hAnsi="Times New Roman" w:cs="Times New Roman"/>
          <w:sz w:val="24"/>
          <w:szCs w:val="24"/>
        </w:rPr>
        <w:t>S</w:t>
      </w:r>
      <w:r w:rsidR="00B85C24" w:rsidRPr="000404F7">
        <w:rPr>
          <w:rFonts w:ascii="Times New Roman" w:hAnsi="Times New Roman" w:cs="Times New Roman"/>
          <w:sz w:val="24"/>
          <w:szCs w:val="24"/>
        </w:rPr>
        <w:t xml:space="preserve">pecialiajam pedagogui </w:t>
      </w:r>
      <w:r w:rsidR="00130404" w:rsidRPr="000404F7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12.1. aplaidžiai vykdė savo pareigas: dėl vaiko ištyrimo ar užsiėmimų organizavimo negavo tėvų (globėjų, rūpintojų) sutikimo, laiku neinformavo tėvų (globėjų, rūpintojų) dėl jų vaiko ugdymo ar lankomumo ir kt.;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B9544A" w:rsidRPr="000404F7">
        <w:rPr>
          <w:rFonts w:ascii="Times New Roman" w:hAnsi="Times New Roman" w:cs="Times New Roman"/>
          <w:sz w:val="24"/>
          <w:szCs w:val="24"/>
        </w:rPr>
        <w:t>.3</w:t>
      </w:r>
      <w:r w:rsidRPr="000404F7">
        <w:rPr>
          <w:rFonts w:ascii="Times New Roman" w:hAnsi="Times New Roman" w:cs="Times New Roman"/>
          <w:sz w:val="24"/>
          <w:szCs w:val="24"/>
        </w:rPr>
        <w:t>. grubiai, nepagarbiai elgėsi su bendradarbiais, mokiniais, jų tėvais (globėjais, rūpintojais);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B9544A" w:rsidRPr="000404F7">
        <w:rPr>
          <w:rFonts w:ascii="Times New Roman" w:hAnsi="Times New Roman" w:cs="Times New Roman"/>
          <w:sz w:val="24"/>
          <w:szCs w:val="24"/>
        </w:rPr>
        <w:t>.4</w:t>
      </w:r>
      <w:r w:rsidRPr="000404F7">
        <w:rPr>
          <w:rFonts w:ascii="Times New Roman" w:hAnsi="Times New Roman" w:cs="Times New Roman"/>
          <w:sz w:val="24"/>
          <w:szCs w:val="24"/>
        </w:rPr>
        <w:t>. savo veiksmais ar neveiklumu padarė gimnazijai moralinę ar materialinę žalą;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B9544A" w:rsidRPr="000404F7">
        <w:rPr>
          <w:rFonts w:ascii="Times New Roman" w:hAnsi="Times New Roman" w:cs="Times New Roman"/>
          <w:sz w:val="24"/>
          <w:szCs w:val="24"/>
        </w:rPr>
        <w:t>.5</w:t>
      </w:r>
      <w:r w:rsidRPr="000404F7">
        <w:rPr>
          <w:rFonts w:ascii="Times New Roman" w:hAnsi="Times New Roman" w:cs="Times New Roman"/>
          <w:sz w:val="24"/>
          <w:szCs w:val="24"/>
        </w:rPr>
        <w:t>. naudojo neleistinus pedagoginio darbo metodus;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B9544A" w:rsidRPr="000404F7">
        <w:rPr>
          <w:rFonts w:ascii="Times New Roman" w:hAnsi="Times New Roman" w:cs="Times New Roman"/>
          <w:sz w:val="24"/>
          <w:szCs w:val="24"/>
        </w:rPr>
        <w:t>.6</w:t>
      </w:r>
      <w:r w:rsidRPr="000404F7">
        <w:rPr>
          <w:rFonts w:ascii="Times New Roman" w:hAnsi="Times New Roman" w:cs="Times New Roman"/>
          <w:sz w:val="24"/>
          <w:szCs w:val="24"/>
        </w:rPr>
        <w:t>. naudojo spaudimą ir sankcijas ugdytiniams, jų tėvams (globėjams, rūpintojams), mokytojams;</w:t>
      </w:r>
    </w:p>
    <w:p w:rsidR="007C2C86" w:rsidRPr="000404F7" w:rsidRDefault="007C2C86" w:rsidP="000404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12</w:t>
      </w:r>
      <w:r w:rsidR="00B9544A" w:rsidRPr="000404F7">
        <w:rPr>
          <w:rFonts w:ascii="Times New Roman" w:hAnsi="Times New Roman" w:cs="Times New Roman"/>
          <w:sz w:val="24"/>
          <w:szCs w:val="24"/>
        </w:rPr>
        <w:t>.7</w:t>
      </w:r>
      <w:r w:rsidRPr="000404F7">
        <w:rPr>
          <w:rFonts w:ascii="Times New Roman" w:hAnsi="Times New Roman" w:cs="Times New Roman"/>
          <w:sz w:val="24"/>
          <w:szCs w:val="24"/>
        </w:rPr>
        <w:t>. naudojo neteisėtus pedagoginio, socialinio tyrimo metodus.</w:t>
      </w:r>
    </w:p>
    <w:p w:rsidR="00EE4871" w:rsidRPr="000404F7" w:rsidRDefault="00D17373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0404F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C2C86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="000816AC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usis pedagogas</w:t>
      </w:r>
      <w:r w:rsidR="007330DC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0404F7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0404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0404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0404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0404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04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330" w:rsidRPr="000404F7" w:rsidRDefault="006A5330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330" w:rsidRPr="000404F7" w:rsidRDefault="006A5330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330" w:rsidRPr="000404F7" w:rsidRDefault="006A5330" w:rsidP="000404F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0404F7" w:rsidRDefault="002D2AD4" w:rsidP="000404F7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0404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__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404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EE4871" w:rsidRPr="000404F7" w:rsidRDefault="00EE4871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6A5330" w:rsidRPr="000404F7" w:rsidRDefault="006A5330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330" w:rsidRPr="000404F7" w:rsidRDefault="006A5330" w:rsidP="0004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52" w:rsidRPr="000404F7" w:rsidRDefault="00492D52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492D52" w:rsidRPr="000404F7" w:rsidRDefault="00492D52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2D52" w:rsidRDefault="006449A8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4F7">
        <w:rPr>
          <w:rFonts w:ascii="Times New Roman" w:hAnsi="Times New Roman" w:cs="Times New Roman"/>
          <w:sz w:val="24"/>
          <w:szCs w:val="24"/>
        </w:rPr>
        <w:t xml:space="preserve">( </w:t>
      </w:r>
      <w:r w:rsidR="00492D52" w:rsidRPr="000404F7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EC2E04" w:rsidRPr="000404F7" w:rsidRDefault="00EC2E04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2D52" w:rsidRPr="000404F7" w:rsidRDefault="00EC2E04" w:rsidP="0004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492D52" w:rsidRPr="000404F7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4871" w:rsidRDefault="00EE4871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Default="00021855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Default="00021855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Default="00021855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Default="00021855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Default="00021855" w:rsidP="000404F7">
      <w:pPr>
        <w:tabs>
          <w:tab w:val="left" w:pos="486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855" w:rsidRPr="000404F7" w:rsidRDefault="00021855" w:rsidP="00021855">
      <w:pPr>
        <w:tabs>
          <w:tab w:val="left" w:pos="4869"/>
        </w:tabs>
        <w:spacing w:after="0"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sectPr w:rsidR="00021855" w:rsidRPr="000404F7" w:rsidSect="00244729">
      <w:pgSz w:w="11908" w:h="16833"/>
      <w:pgMar w:top="709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4A" w:rsidRDefault="0027434A" w:rsidP="009D1038">
      <w:pPr>
        <w:spacing w:after="0" w:line="240" w:lineRule="auto"/>
      </w:pPr>
      <w:r>
        <w:separator/>
      </w:r>
    </w:p>
  </w:endnote>
  <w:endnote w:type="continuationSeparator" w:id="0">
    <w:p w:rsidR="0027434A" w:rsidRDefault="0027434A" w:rsidP="009D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4A" w:rsidRDefault="0027434A" w:rsidP="009D1038">
      <w:pPr>
        <w:spacing w:after="0" w:line="240" w:lineRule="auto"/>
      </w:pPr>
      <w:r>
        <w:separator/>
      </w:r>
    </w:p>
  </w:footnote>
  <w:footnote w:type="continuationSeparator" w:id="0">
    <w:p w:rsidR="0027434A" w:rsidRDefault="0027434A" w:rsidP="009D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21855"/>
    <w:rsid w:val="000404F7"/>
    <w:rsid w:val="0004601B"/>
    <w:rsid w:val="000816AC"/>
    <w:rsid w:val="00130404"/>
    <w:rsid w:val="001751A1"/>
    <w:rsid w:val="001F306A"/>
    <w:rsid w:val="002418F0"/>
    <w:rsid w:val="00244729"/>
    <w:rsid w:val="0027434A"/>
    <w:rsid w:val="002B1CB6"/>
    <w:rsid w:val="002D2AD4"/>
    <w:rsid w:val="002D34F4"/>
    <w:rsid w:val="00304A6D"/>
    <w:rsid w:val="003A48B9"/>
    <w:rsid w:val="003B3B97"/>
    <w:rsid w:val="003E5E4D"/>
    <w:rsid w:val="00444185"/>
    <w:rsid w:val="0047108D"/>
    <w:rsid w:val="00492D52"/>
    <w:rsid w:val="00496AE9"/>
    <w:rsid w:val="004C2E0F"/>
    <w:rsid w:val="005962CD"/>
    <w:rsid w:val="005F689E"/>
    <w:rsid w:val="006449A8"/>
    <w:rsid w:val="006A5330"/>
    <w:rsid w:val="006C54BC"/>
    <w:rsid w:val="007330DC"/>
    <w:rsid w:val="00737806"/>
    <w:rsid w:val="0077154B"/>
    <w:rsid w:val="007C021A"/>
    <w:rsid w:val="007C2C86"/>
    <w:rsid w:val="008E05F0"/>
    <w:rsid w:val="00962F38"/>
    <w:rsid w:val="00987673"/>
    <w:rsid w:val="009A1794"/>
    <w:rsid w:val="009D1038"/>
    <w:rsid w:val="009D2982"/>
    <w:rsid w:val="009D63E7"/>
    <w:rsid w:val="00A709D2"/>
    <w:rsid w:val="00A7639C"/>
    <w:rsid w:val="00A8622F"/>
    <w:rsid w:val="00AA0CD9"/>
    <w:rsid w:val="00AE08E7"/>
    <w:rsid w:val="00B77D29"/>
    <w:rsid w:val="00B85C24"/>
    <w:rsid w:val="00B9544A"/>
    <w:rsid w:val="00BD48A2"/>
    <w:rsid w:val="00C23460"/>
    <w:rsid w:val="00C24DFC"/>
    <w:rsid w:val="00CB4E4B"/>
    <w:rsid w:val="00D02D3C"/>
    <w:rsid w:val="00D17373"/>
    <w:rsid w:val="00E13ADD"/>
    <w:rsid w:val="00E3320B"/>
    <w:rsid w:val="00E52900"/>
    <w:rsid w:val="00EC2E04"/>
    <w:rsid w:val="00EE4871"/>
    <w:rsid w:val="00F003D6"/>
    <w:rsid w:val="00F077D5"/>
    <w:rsid w:val="00F27F5B"/>
    <w:rsid w:val="00F82B7A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B24D-3164-4678-9DB8-4A9640A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A86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62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320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D1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038"/>
  </w:style>
  <w:style w:type="paragraph" w:styleId="Porat">
    <w:name w:val="footer"/>
    <w:basedOn w:val="prastasis"/>
    <w:link w:val="PoratDiagrama"/>
    <w:uiPriority w:val="99"/>
    <w:unhideWhenUsed/>
    <w:rsid w:val="009D1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882-443A-4D35-9786-0FAD3A44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4556</Words>
  <Characters>2597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Grazina Luksiene</cp:lastModifiedBy>
  <cp:revision>21</cp:revision>
  <cp:lastPrinted>2022-03-17T10:42:00Z</cp:lastPrinted>
  <dcterms:created xsi:type="dcterms:W3CDTF">2017-10-10T13:17:00Z</dcterms:created>
  <dcterms:modified xsi:type="dcterms:W3CDTF">2022-11-28T12:51:00Z</dcterms:modified>
</cp:coreProperties>
</file>